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2A" w:rsidRDefault="005D0C2A" w:rsidP="005D0C2A">
      <w:pPr>
        <w:tabs>
          <w:tab w:val="left" w:pos="1305"/>
        </w:tabs>
      </w:pPr>
    </w:p>
    <w:p w:rsidR="00110D84" w:rsidRDefault="00110D84" w:rsidP="00110D84">
      <w:pPr>
        <w:autoSpaceDE w:val="0"/>
        <w:adjustRightInd w:val="0"/>
        <w:jc w:val="center"/>
        <w:rPr>
          <w:rFonts w:ascii="Times-Bold" w:hAnsi="Times-Bold" w:cs="Times-Bold"/>
          <w:b/>
          <w:bCs/>
          <w:sz w:val="22"/>
          <w:szCs w:val="22"/>
        </w:rPr>
      </w:pPr>
      <w:r>
        <w:rPr>
          <w:rFonts w:ascii="Times-Bold" w:hAnsi="Times-Bold" w:cs="Times-Bold"/>
          <w:b/>
          <w:bCs/>
          <w:sz w:val="22"/>
          <w:szCs w:val="22"/>
        </w:rPr>
        <w:t xml:space="preserve">MODELLO PER LA SEGNALAZIONE </w:t>
      </w:r>
      <w:proofErr w:type="spellStart"/>
      <w:r>
        <w:rPr>
          <w:rFonts w:ascii="Times-Bold" w:hAnsi="Times-Bold" w:cs="Times-Bold"/>
          <w:b/>
          <w:bCs/>
          <w:sz w:val="22"/>
          <w:szCs w:val="22"/>
        </w:rPr>
        <w:t>DI</w:t>
      </w:r>
      <w:proofErr w:type="spellEnd"/>
      <w:r>
        <w:rPr>
          <w:rFonts w:ascii="Times-Bold" w:hAnsi="Times-Bold" w:cs="Times-Bold"/>
          <w:b/>
          <w:bCs/>
          <w:sz w:val="22"/>
          <w:szCs w:val="22"/>
        </w:rPr>
        <w:t xml:space="preserve"> CONDOTTE ILLECITE</w:t>
      </w:r>
    </w:p>
    <w:p w:rsidR="00110D84" w:rsidRDefault="00110D84" w:rsidP="00110D84">
      <w:pPr>
        <w:autoSpaceDE w:val="0"/>
        <w:adjustRightInd w:val="0"/>
        <w:jc w:val="center"/>
        <w:rPr>
          <w:rFonts w:ascii="Times-Bold" w:hAnsi="Times-Bold" w:cs="Times-Bold"/>
          <w:b/>
          <w:bCs/>
          <w:sz w:val="22"/>
          <w:szCs w:val="22"/>
        </w:rPr>
      </w:pPr>
      <w:r>
        <w:rPr>
          <w:rFonts w:ascii="Times-Bold" w:hAnsi="Times-Bold" w:cs="Times-Bold"/>
          <w:b/>
          <w:bCs/>
          <w:sz w:val="22"/>
          <w:szCs w:val="22"/>
        </w:rPr>
        <w:t xml:space="preserve">(c d. </w:t>
      </w:r>
      <w:proofErr w:type="spellStart"/>
      <w:r>
        <w:rPr>
          <w:rFonts w:ascii="Times-Bold" w:hAnsi="Times-Bold" w:cs="Times-Bold"/>
          <w:b/>
          <w:bCs/>
          <w:sz w:val="22"/>
          <w:szCs w:val="22"/>
        </w:rPr>
        <w:t>whistleblower</w:t>
      </w:r>
      <w:proofErr w:type="spellEnd"/>
      <w:r>
        <w:rPr>
          <w:rFonts w:ascii="Times-Bold" w:hAnsi="Times-Bold" w:cs="Times-Bold"/>
          <w:b/>
          <w:bCs/>
          <w:sz w:val="22"/>
          <w:szCs w:val="22"/>
        </w:rPr>
        <w:t>)</w:t>
      </w:r>
    </w:p>
    <w:p w:rsidR="00110D84" w:rsidRPr="00D7351A" w:rsidRDefault="00110D84" w:rsidP="00836D3A">
      <w:pPr>
        <w:autoSpaceDE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1"/>
        <w:gridCol w:w="4889"/>
      </w:tblGrid>
      <w:tr w:rsidR="00110D84" w:rsidRPr="00D7351A" w:rsidTr="00D7351A">
        <w:tc>
          <w:tcPr>
            <w:tcW w:w="4781" w:type="dxa"/>
            <w:shd w:val="clear" w:color="auto" w:fill="auto"/>
            <w:vAlign w:val="center"/>
          </w:tcPr>
          <w:p w:rsidR="00D7351A" w:rsidRPr="00D7351A" w:rsidRDefault="00D7351A" w:rsidP="00110D84">
            <w:pPr>
              <w:autoSpaceDE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10D84" w:rsidRPr="00D7351A" w:rsidRDefault="00110D84" w:rsidP="00110D84">
            <w:pPr>
              <w:autoSpaceDE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51A">
              <w:rPr>
                <w:rFonts w:ascii="Arial" w:hAnsi="Arial" w:cs="Arial"/>
                <w:sz w:val="20"/>
                <w:szCs w:val="20"/>
              </w:rPr>
              <w:t>COGNOME E NOME DEL SEGNALANTE</w:t>
            </w:r>
          </w:p>
          <w:p w:rsidR="00110D84" w:rsidRPr="00D7351A" w:rsidRDefault="00110D84" w:rsidP="00110D84">
            <w:pPr>
              <w:autoSpaceDE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:rsidR="00110D84" w:rsidRPr="00D7351A" w:rsidRDefault="00110D84" w:rsidP="00110D84">
            <w:pPr>
              <w:autoSpaceDE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D84" w:rsidRPr="00D7351A" w:rsidTr="00110D84">
        <w:tc>
          <w:tcPr>
            <w:tcW w:w="4781" w:type="dxa"/>
            <w:shd w:val="clear" w:color="auto" w:fill="auto"/>
          </w:tcPr>
          <w:p w:rsidR="00110D84" w:rsidRPr="00D7351A" w:rsidRDefault="00110D84" w:rsidP="00110D84">
            <w:pPr>
              <w:autoSpaceDE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10D84" w:rsidRPr="00D7351A" w:rsidRDefault="00110D84" w:rsidP="00110D84">
            <w:pPr>
              <w:autoSpaceDE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51A">
              <w:rPr>
                <w:rFonts w:ascii="Arial" w:hAnsi="Arial" w:cs="Arial"/>
                <w:sz w:val="20"/>
                <w:szCs w:val="20"/>
              </w:rPr>
              <w:t xml:space="preserve">DATI </w:t>
            </w:r>
            <w:proofErr w:type="spellStart"/>
            <w:r w:rsidRPr="00D7351A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D7351A">
              <w:rPr>
                <w:rFonts w:ascii="Arial" w:hAnsi="Arial" w:cs="Arial"/>
                <w:sz w:val="20"/>
                <w:szCs w:val="20"/>
              </w:rPr>
              <w:t xml:space="preserve"> CONTATTO </w:t>
            </w:r>
          </w:p>
          <w:p w:rsidR="00110D84" w:rsidRPr="00D7351A" w:rsidRDefault="00110D84" w:rsidP="00110D84">
            <w:pPr>
              <w:autoSpaceDE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51A">
              <w:rPr>
                <w:rFonts w:ascii="Arial" w:hAnsi="Arial" w:cs="Arial"/>
                <w:sz w:val="20"/>
                <w:szCs w:val="20"/>
              </w:rPr>
              <w:t>(NUMERO CELLULARE E/O EMAIL)</w:t>
            </w:r>
          </w:p>
          <w:p w:rsidR="00110D84" w:rsidRPr="00D7351A" w:rsidRDefault="00110D84" w:rsidP="00110D84">
            <w:pPr>
              <w:autoSpaceDE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:rsidR="00110D84" w:rsidRPr="00D7351A" w:rsidRDefault="00110D84" w:rsidP="00110D84">
            <w:pPr>
              <w:autoSpaceDE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D84" w:rsidRPr="00D7351A" w:rsidTr="00110D84">
        <w:tc>
          <w:tcPr>
            <w:tcW w:w="4781" w:type="dxa"/>
            <w:shd w:val="clear" w:color="auto" w:fill="auto"/>
          </w:tcPr>
          <w:p w:rsidR="00110D84" w:rsidRPr="00D7351A" w:rsidRDefault="00110D84" w:rsidP="00110D84">
            <w:pPr>
              <w:autoSpaceDE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10D84" w:rsidRDefault="00110D84" w:rsidP="00D7351A">
            <w:pPr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351A">
              <w:rPr>
                <w:rFonts w:ascii="Arial" w:hAnsi="Arial" w:cs="Arial"/>
                <w:sz w:val="20"/>
                <w:szCs w:val="20"/>
              </w:rPr>
              <w:t xml:space="preserve">TIPO </w:t>
            </w:r>
            <w:proofErr w:type="spellStart"/>
            <w:r w:rsidRPr="00D7351A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D7351A">
              <w:rPr>
                <w:rFonts w:ascii="Arial" w:hAnsi="Arial" w:cs="Arial"/>
                <w:sz w:val="20"/>
                <w:szCs w:val="20"/>
              </w:rPr>
              <w:t xml:space="preserve"> RAPPORTO CON LA APSP (DIPENDENTE / COLLABORATORE O DIPENDENTE DITTA ESTERNA)</w:t>
            </w:r>
          </w:p>
          <w:p w:rsidR="00D7351A" w:rsidRPr="00D7351A" w:rsidRDefault="00D7351A" w:rsidP="00D7351A">
            <w:pPr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:rsidR="00110D84" w:rsidRPr="00D7351A" w:rsidRDefault="00110D84" w:rsidP="00110D84">
            <w:pPr>
              <w:autoSpaceDE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D84" w:rsidRPr="00D7351A" w:rsidTr="00110D84">
        <w:tc>
          <w:tcPr>
            <w:tcW w:w="4781" w:type="dxa"/>
            <w:shd w:val="clear" w:color="auto" w:fill="auto"/>
          </w:tcPr>
          <w:p w:rsidR="00110D84" w:rsidRPr="00D7351A" w:rsidRDefault="00110D84" w:rsidP="00110D84">
            <w:pPr>
              <w:autoSpaceDE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10D84" w:rsidRPr="00D7351A" w:rsidRDefault="00110D84" w:rsidP="00110D84">
            <w:pPr>
              <w:autoSpaceDE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51A">
              <w:rPr>
                <w:rFonts w:ascii="Arial" w:hAnsi="Arial" w:cs="Arial"/>
                <w:sz w:val="20"/>
                <w:szCs w:val="20"/>
              </w:rPr>
              <w:t>DATA / PERIODO DEL FATTO</w:t>
            </w:r>
          </w:p>
          <w:p w:rsidR="00110D84" w:rsidRPr="00D7351A" w:rsidRDefault="00110D84" w:rsidP="00110D84">
            <w:pPr>
              <w:autoSpaceDE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:rsidR="00110D84" w:rsidRPr="00D7351A" w:rsidRDefault="00110D84" w:rsidP="00110D84">
            <w:pPr>
              <w:autoSpaceDE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D84" w:rsidRPr="00D7351A" w:rsidTr="00110D84">
        <w:tc>
          <w:tcPr>
            <w:tcW w:w="4781" w:type="dxa"/>
            <w:shd w:val="clear" w:color="auto" w:fill="auto"/>
          </w:tcPr>
          <w:p w:rsidR="00110D84" w:rsidRPr="00D7351A" w:rsidRDefault="00110D84" w:rsidP="00110D84">
            <w:pPr>
              <w:autoSpaceDE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10D84" w:rsidRPr="00D7351A" w:rsidRDefault="00110D84" w:rsidP="00110D84">
            <w:pPr>
              <w:autoSpaceDE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51A">
              <w:rPr>
                <w:rFonts w:ascii="Arial" w:hAnsi="Arial" w:cs="Arial"/>
                <w:sz w:val="20"/>
                <w:szCs w:val="20"/>
              </w:rPr>
              <w:t>LUOGO IN CUI SI È VERIFICATO IL FATTO</w:t>
            </w:r>
          </w:p>
          <w:p w:rsidR="00110D84" w:rsidRPr="00D7351A" w:rsidRDefault="00110D84" w:rsidP="00110D84">
            <w:pPr>
              <w:autoSpaceDE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:rsidR="00110D84" w:rsidRPr="00D7351A" w:rsidRDefault="00110D84" w:rsidP="00110D84">
            <w:pPr>
              <w:autoSpaceDE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0D84" w:rsidRPr="00D7351A" w:rsidRDefault="00110D84" w:rsidP="00110D84">
      <w:pPr>
        <w:autoSpaceDE w:val="0"/>
        <w:adjustRightInd w:val="0"/>
        <w:spacing w:after="20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6126"/>
      </w:tblGrid>
      <w:tr w:rsidR="00110D84" w:rsidRPr="00D7351A" w:rsidTr="00110D84">
        <w:tc>
          <w:tcPr>
            <w:tcW w:w="3544" w:type="dxa"/>
            <w:shd w:val="clear" w:color="auto" w:fill="auto"/>
          </w:tcPr>
          <w:p w:rsidR="00D7351A" w:rsidRPr="00D7351A" w:rsidRDefault="00D7351A" w:rsidP="00110D84">
            <w:pPr>
              <w:autoSpaceDE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110D84" w:rsidRPr="00D7351A" w:rsidRDefault="00110D84" w:rsidP="00110D84">
            <w:pPr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351A">
              <w:rPr>
                <w:rFonts w:ascii="Arial" w:hAnsi="Arial" w:cs="Arial"/>
                <w:sz w:val="20"/>
                <w:szCs w:val="20"/>
              </w:rPr>
              <w:t>RITENGO CHE LE AZIONI OD OMISSIONI</w:t>
            </w:r>
          </w:p>
          <w:p w:rsidR="00110D84" w:rsidRPr="00D7351A" w:rsidRDefault="00110D84" w:rsidP="00110D84">
            <w:pPr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351A">
              <w:rPr>
                <w:rFonts w:ascii="Arial" w:hAnsi="Arial" w:cs="Arial"/>
                <w:sz w:val="20"/>
                <w:szCs w:val="20"/>
              </w:rPr>
              <w:t>COMMESSE O TENTATE SIANO:</w:t>
            </w:r>
          </w:p>
        </w:tc>
        <w:tc>
          <w:tcPr>
            <w:tcW w:w="6126" w:type="dxa"/>
            <w:shd w:val="clear" w:color="auto" w:fill="auto"/>
          </w:tcPr>
          <w:p w:rsidR="00110D84" w:rsidRPr="00D7351A" w:rsidRDefault="00110D84" w:rsidP="00110D84">
            <w:pPr>
              <w:pStyle w:val="Paragrafoelenco"/>
              <w:numPr>
                <w:ilvl w:val="0"/>
                <w:numId w:val="4"/>
              </w:numPr>
              <w:autoSpaceDE w:val="0"/>
              <w:adjustRightInd w:val="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D7351A">
              <w:rPr>
                <w:rFonts w:ascii="Arial" w:hAnsi="Arial" w:cs="Arial"/>
                <w:sz w:val="20"/>
                <w:szCs w:val="20"/>
              </w:rPr>
              <w:t>penalmente rilevanti</w:t>
            </w:r>
            <w:r w:rsidR="00D7351A" w:rsidRPr="00D7351A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10D84" w:rsidRPr="00D7351A" w:rsidRDefault="00110D84" w:rsidP="00110D84">
            <w:pPr>
              <w:pStyle w:val="Paragrafoelenco"/>
              <w:numPr>
                <w:ilvl w:val="0"/>
                <w:numId w:val="4"/>
              </w:numPr>
              <w:autoSpaceDE w:val="0"/>
              <w:adjustRightInd w:val="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D7351A">
              <w:rPr>
                <w:rFonts w:ascii="Arial" w:hAnsi="Arial" w:cs="Arial"/>
                <w:sz w:val="20"/>
                <w:szCs w:val="20"/>
              </w:rPr>
              <w:t>poste in essere in violazione dei codici di comportamento o di altre disposizioni sanzionabili in via disciplinare;</w:t>
            </w:r>
          </w:p>
          <w:p w:rsidR="00110D84" w:rsidRPr="00D7351A" w:rsidRDefault="00110D84" w:rsidP="00110D84">
            <w:pPr>
              <w:pStyle w:val="Paragrafoelenco"/>
              <w:numPr>
                <w:ilvl w:val="0"/>
                <w:numId w:val="4"/>
              </w:numPr>
              <w:autoSpaceDE w:val="0"/>
              <w:adjustRightInd w:val="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D7351A">
              <w:rPr>
                <w:rFonts w:ascii="Arial" w:hAnsi="Arial" w:cs="Arial"/>
                <w:sz w:val="20"/>
                <w:szCs w:val="20"/>
              </w:rPr>
              <w:t>suscettibili di arrecare un pregiudizio patrimoniale all’amministrazione di appartenenza o ad altro ente pubblico</w:t>
            </w:r>
            <w:r w:rsidR="00D7351A" w:rsidRPr="00D7351A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10D84" w:rsidRPr="00D7351A" w:rsidRDefault="00110D84" w:rsidP="00110D84">
            <w:pPr>
              <w:pStyle w:val="Paragrafoelenco"/>
              <w:numPr>
                <w:ilvl w:val="0"/>
                <w:numId w:val="4"/>
              </w:numPr>
              <w:autoSpaceDE w:val="0"/>
              <w:adjustRightInd w:val="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D7351A">
              <w:rPr>
                <w:rFonts w:ascii="Arial" w:hAnsi="Arial" w:cs="Arial"/>
                <w:sz w:val="20"/>
                <w:szCs w:val="20"/>
              </w:rPr>
              <w:t>suscettibili di arrecare un pregiudizio all’immagine dell’Amministrazione</w:t>
            </w:r>
            <w:r w:rsidR="00D7351A" w:rsidRPr="00D7351A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10D84" w:rsidRPr="00D7351A" w:rsidRDefault="00110D84" w:rsidP="00110D84">
            <w:pPr>
              <w:pStyle w:val="Paragrafoelenco"/>
              <w:numPr>
                <w:ilvl w:val="0"/>
                <w:numId w:val="4"/>
              </w:numPr>
              <w:autoSpaceDE w:val="0"/>
              <w:adjustRightInd w:val="0"/>
              <w:spacing w:before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D7351A">
              <w:rPr>
                <w:rFonts w:ascii="Arial" w:hAnsi="Arial" w:cs="Arial"/>
                <w:sz w:val="20"/>
                <w:szCs w:val="20"/>
              </w:rPr>
              <w:t>altro (specificare):</w:t>
            </w:r>
            <w:proofErr w:type="spellStart"/>
            <w:r w:rsidRPr="00D7351A">
              <w:rPr>
                <w:rFonts w:ascii="Arial" w:hAnsi="Arial" w:cs="Arial"/>
                <w:sz w:val="20"/>
                <w:szCs w:val="20"/>
              </w:rPr>
              <w:t>……………………….……</w:t>
            </w:r>
            <w:proofErr w:type="spellEnd"/>
            <w:r w:rsidRPr="00D7351A">
              <w:rPr>
                <w:rFonts w:ascii="Arial" w:hAnsi="Arial" w:cs="Arial"/>
                <w:sz w:val="20"/>
                <w:szCs w:val="20"/>
              </w:rPr>
              <w:t>..</w:t>
            </w:r>
          </w:p>
          <w:p w:rsidR="00110D84" w:rsidRPr="00D7351A" w:rsidRDefault="00110D84" w:rsidP="00110D84">
            <w:pPr>
              <w:autoSpaceDE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D84" w:rsidRPr="00D7351A" w:rsidTr="00110D84">
        <w:tc>
          <w:tcPr>
            <w:tcW w:w="3544" w:type="dxa"/>
            <w:shd w:val="clear" w:color="auto" w:fill="auto"/>
          </w:tcPr>
          <w:p w:rsidR="00D7351A" w:rsidRPr="00D7351A" w:rsidRDefault="00D7351A" w:rsidP="00110D84">
            <w:pPr>
              <w:autoSpaceDE w:val="0"/>
              <w:adjustRightInd w:val="0"/>
              <w:spacing w:before="60"/>
              <w:rPr>
                <w:rFonts w:ascii="Arial" w:hAnsi="Arial" w:cs="Arial"/>
                <w:sz w:val="16"/>
                <w:szCs w:val="16"/>
              </w:rPr>
            </w:pPr>
          </w:p>
          <w:p w:rsidR="00110D84" w:rsidRPr="00D7351A" w:rsidRDefault="00110D84" w:rsidP="00110D84">
            <w:pPr>
              <w:autoSpaceDE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7351A">
              <w:rPr>
                <w:rFonts w:ascii="Arial" w:hAnsi="Arial" w:cs="Arial"/>
                <w:sz w:val="20"/>
                <w:szCs w:val="20"/>
              </w:rPr>
              <w:t>DESCRIZIONE DEL FATTO (CONDOTTA ED EVENTO)</w:t>
            </w:r>
          </w:p>
        </w:tc>
        <w:tc>
          <w:tcPr>
            <w:tcW w:w="6126" w:type="dxa"/>
            <w:shd w:val="clear" w:color="auto" w:fill="auto"/>
          </w:tcPr>
          <w:p w:rsidR="00110D84" w:rsidRPr="00D7351A" w:rsidRDefault="00110D84" w:rsidP="00110D84">
            <w:pPr>
              <w:autoSpaceDE w:val="0"/>
              <w:adjustRightInd w:val="0"/>
              <w:spacing w:before="6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10D84" w:rsidRPr="00D7351A" w:rsidRDefault="00110D84" w:rsidP="00110D84">
            <w:pPr>
              <w:autoSpaceDE w:val="0"/>
              <w:adjustRightInd w:val="0"/>
              <w:spacing w:before="6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10D84" w:rsidRPr="00D7351A" w:rsidRDefault="00110D84" w:rsidP="00110D84">
            <w:pPr>
              <w:autoSpaceDE w:val="0"/>
              <w:adjustRightInd w:val="0"/>
              <w:spacing w:before="6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10D84" w:rsidRPr="00D7351A" w:rsidRDefault="00110D84" w:rsidP="00110D84">
            <w:pPr>
              <w:autoSpaceDE w:val="0"/>
              <w:adjustRightInd w:val="0"/>
              <w:spacing w:before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D84" w:rsidRPr="00D7351A" w:rsidTr="00110D84">
        <w:trPr>
          <w:trHeight w:val="832"/>
        </w:trPr>
        <w:tc>
          <w:tcPr>
            <w:tcW w:w="3544" w:type="dxa"/>
            <w:shd w:val="clear" w:color="auto" w:fill="auto"/>
          </w:tcPr>
          <w:p w:rsidR="00D7351A" w:rsidRPr="00D7351A" w:rsidRDefault="00D7351A" w:rsidP="00110D84">
            <w:pPr>
              <w:autoSpaceDE w:val="0"/>
              <w:adjustRightInd w:val="0"/>
              <w:spacing w:before="60"/>
              <w:rPr>
                <w:rFonts w:ascii="Arial" w:hAnsi="Arial" w:cs="Arial"/>
                <w:sz w:val="16"/>
                <w:szCs w:val="16"/>
              </w:rPr>
            </w:pPr>
          </w:p>
          <w:p w:rsidR="00110D84" w:rsidRPr="00D7351A" w:rsidRDefault="00110D84" w:rsidP="00110D84">
            <w:pPr>
              <w:autoSpaceDE w:val="0"/>
              <w:adjustRightInd w:val="0"/>
              <w:spacing w:before="6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7351A">
              <w:rPr>
                <w:rFonts w:ascii="Arial" w:hAnsi="Arial" w:cs="Arial"/>
                <w:sz w:val="20"/>
                <w:szCs w:val="20"/>
              </w:rPr>
              <w:t>AUTORE/I DEL FATTO</w:t>
            </w:r>
          </w:p>
        </w:tc>
        <w:tc>
          <w:tcPr>
            <w:tcW w:w="6126" w:type="dxa"/>
            <w:shd w:val="clear" w:color="auto" w:fill="auto"/>
          </w:tcPr>
          <w:p w:rsidR="00110D84" w:rsidRPr="00D7351A" w:rsidRDefault="00110D84" w:rsidP="00110D84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line="360" w:lineRule="auto"/>
              <w:ind w:left="317" w:hanging="283"/>
              <w:rPr>
                <w:rFonts w:ascii="Arial" w:hAnsi="Arial" w:cs="Arial"/>
                <w:sz w:val="20"/>
                <w:szCs w:val="20"/>
              </w:rPr>
            </w:pPr>
          </w:p>
          <w:p w:rsidR="00110D84" w:rsidRPr="00D7351A" w:rsidRDefault="00110D84" w:rsidP="00110D84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line="360" w:lineRule="auto"/>
              <w:ind w:left="317" w:hanging="283"/>
              <w:rPr>
                <w:rFonts w:ascii="Arial" w:hAnsi="Arial" w:cs="Arial"/>
                <w:sz w:val="20"/>
                <w:szCs w:val="20"/>
              </w:rPr>
            </w:pPr>
          </w:p>
          <w:p w:rsidR="00110D84" w:rsidRPr="00D7351A" w:rsidRDefault="00110D84" w:rsidP="00110D84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line="360" w:lineRule="auto"/>
              <w:ind w:left="317" w:hanging="283"/>
              <w:rPr>
                <w:rFonts w:ascii="Arial" w:hAnsi="Arial" w:cs="Arial"/>
                <w:sz w:val="20"/>
                <w:szCs w:val="20"/>
              </w:rPr>
            </w:pPr>
          </w:p>
          <w:p w:rsidR="00110D84" w:rsidRPr="00D7351A" w:rsidRDefault="00110D84" w:rsidP="00110D84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D84" w:rsidRPr="00D7351A" w:rsidTr="00110D84">
        <w:tc>
          <w:tcPr>
            <w:tcW w:w="3544" w:type="dxa"/>
            <w:shd w:val="clear" w:color="auto" w:fill="auto"/>
          </w:tcPr>
          <w:p w:rsidR="00D7351A" w:rsidRPr="00D7351A" w:rsidRDefault="00D7351A" w:rsidP="00110D84">
            <w:pPr>
              <w:autoSpaceDE w:val="0"/>
              <w:adjustRightInd w:val="0"/>
              <w:spacing w:before="60"/>
              <w:rPr>
                <w:rFonts w:ascii="Arial" w:hAnsi="Arial" w:cs="Arial"/>
                <w:sz w:val="16"/>
                <w:szCs w:val="16"/>
              </w:rPr>
            </w:pPr>
          </w:p>
          <w:p w:rsidR="00110D84" w:rsidRDefault="00110D84" w:rsidP="00110D84">
            <w:pPr>
              <w:autoSpaceDE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7351A">
              <w:rPr>
                <w:rFonts w:ascii="Arial" w:hAnsi="Arial" w:cs="Arial"/>
                <w:sz w:val="20"/>
                <w:szCs w:val="20"/>
              </w:rPr>
              <w:t xml:space="preserve">ALTRI EVENTUALI SOGGETTI A CONOSCENZA DEL FATTO E/O IN GRADO </w:t>
            </w:r>
            <w:proofErr w:type="spellStart"/>
            <w:r w:rsidRPr="00D7351A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D7351A">
              <w:rPr>
                <w:rFonts w:ascii="Arial" w:hAnsi="Arial" w:cs="Arial"/>
                <w:sz w:val="20"/>
                <w:szCs w:val="20"/>
              </w:rPr>
              <w:t xml:space="preserve"> RIFERIRE SUL MEDESIMO</w:t>
            </w:r>
          </w:p>
          <w:p w:rsidR="00836D3A" w:rsidRPr="00836D3A" w:rsidRDefault="00836D3A" w:rsidP="00110D84">
            <w:pPr>
              <w:autoSpaceDE w:val="0"/>
              <w:adjustRightInd w:val="0"/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6" w:type="dxa"/>
            <w:shd w:val="clear" w:color="auto" w:fill="auto"/>
          </w:tcPr>
          <w:p w:rsidR="00110D84" w:rsidRPr="00D7351A" w:rsidRDefault="00110D84" w:rsidP="00110D84">
            <w:pPr>
              <w:pStyle w:val="Paragrafoelenco"/>
              <w:numPr>
                <w:ilvl w:val="0"/>
                <w:numId w:val="3"/>
              </w:numPr>
              <w:autoSpaceDE w:val="0"/>
              <w:adjustRightInd w:val="0"/>
              <w:spacing w:line="360" w:lineRule="auto"/>
              <w:ind w:left="317" w:hanging="317"/>
              <w:rPr>
                <w:rFonts w:ascii="Arial" w:hAnsi="Arial" w:cs="Arial"/>
                <w:sz w:val="20"/>
                <w:szCs w:val="20"/>
              </w:rPr>
            </w:pPr>
          </w:p>
          <w:p w:rsidR="00110D84" w:rsidRPr="00D7351A" w:rsidRDefault="00110D84" w:rsidP="00110D84">
            <w:pPr>
              <w:pStyle w:val="Paragrafoelenco"/>
              <w:numPr>
                <w:ilvl w:val="0"/>
                <w:numId w:val="3"/>
              </w:numPr>
              <w:autoSpaceDE w:val="0"/>
              <w:adjustRightInd w:val="0"/>
              <w:spacing w:line="360" w:lineRule="auto"/>
              <w:ind w:left="317" w:hanging="283"/>
              <w:rPr>
                <w:rFonts w:ascii="Arial" w:hAnsi="Arial" w:cs="Arial"/>
                <w:sz w:val="20"/>
                <w:szCs w:val="20"/>
              </w:rPr>
            </w:pPr>
          </w:p>
          <w:p w:rsidR="00110D84" w:rsidRPr="00836D3A" w:rsidRDefault="00110D84" w:rsidP="00110D84">
            <w:pPr>
              <w:pStyle w:val="Paragrafoelenco"/>
              <w:numPr>
                <w:ilvl w:val="0"/>
                <w:numId w:val="3"/>
              </w:numPr>
              <w:autoSpaceDE w:val="0"/>
              <w:adjustRightInd w:val="0"/>
              <w:spacing w:line="360" w:lineRule="auto"/>
              <w:ind w:left="317" w:hanging="28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D84" w:rsidRPr="00D7351A" w:rsidTr="00110D84">
        <w:tc>
          <w:tcPr>
            <w:tcW w:w="3544" w:type="dxa"/>
            <w:shd w:val="clear" w:color="auto" w:fill="auto"/>
          </w:tcPr>
          <w:p w:rsidR="00D7351A" w:rsidRPr="00836D3A" w:rsidRDefault="00D7351A" w:rsidP="00110D84">
            <w:pPr>
              <w:autoSpaceDE w:val="0"/>
              <w:adjustRightInd w:val="0"/>
              <w:spacing w:before="60"/>
              <w:rPr>
                <w:rFonts w:ascii="Arial" w:hAnsi="Arial" w:cs="Arial"/>
                <w:sz w:val="16"/>
                <w:szCs w:val="16"/>
              </w:rPr>
            </w:pPr>
          </w:p>
          <w:p w:rsidR="00110D84" w:rsidRDefault="00110D84" w:rsidP="00110D84">
            <w:pPr>
              <w:autoSpaceDE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7351A">
              <w:rPr>
                <w:rFonts w:ascii="Arial" w:hAnsi="Arial" w:cs="Arial"/>
                <w:sz w:val="20"/>
                <w:szCs w:val="20"/>
              </w:rPr>
              <w:t>EVENTUALI ALLEGATI A SOSTEGNO DELLA SEGNALAZIONE</w:t>
            </w:r>
          </w:p>
          <w:p w:rsidR="00836D3A" w:rsidRPr="00836D3A" w:rsidRDefault="00836D3A" w:rsidP="00110D84">
            <w:pPr>
              <w:autoSpaceDE w:val="0"/>
              <w:adjustRightInd w:val="0"/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6" w:type="dxa"/>
            <w:shd w:val="clear" w:color="auto" w:fill="auto"/>
          </w:tcPr>
          <w:p w:rsidR="00110D84" w:rsidRPr="00D7351A" w:rsidRDefault="00110D84" w:rsidP="00110D84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351A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110D84" w:rsidRPr="00D7351A" w:rsidRDefault="00110D84" w:rsidP="00110D84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351A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110D84" w:rsidRPr="00D7351A" w:rsidRDefault="00110D84" w:rsidP="00836D3A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351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</w:tr>
    </w:tbl>
    <w:p w:rsidR="00D7351A" w:rsidRPr="00836D3A" w:rsidRDefault="00D7351A" w:rsidP="00D7351A">
      <w:pPr>
        <w:autoSpaceDE w:val="0"/>
        <w:adjustRightInd w:val="0"/>
        <w:rPr>
          <w:rFonts w:ascii="Arial" w:hAnsi="Arial" w:cs="Arial"/>
          <w:sz w:val="16"/>
          <w:szCs w:val="16"/>
        </w:rPr>
      </w:pPr>
    </w:p>
    <w:p w:rsidR="00836D3A" w:rsidRDefault="00836D3A" w:rsidP="00D7351A">
      <w:pPr>
        <w:autoSpaceDE w:val="0"/>
        <w:adjustRightInd w:val="0"/>
        <w:rPr>
          <w:rFonts w:ascii="Arial" w:hAnsi="Arial" w:cs="Arial"/>
          <w:sz w:val="22"/>
          <w:szCs w:val="22"/>
        </w:rPr>
      </w:pPr>
    </w:p>
    <w:p w:rsidR="00836D3A" w:rsidRDefault="00836D3A" w:rsidP="00D7351A">
      <w:pPr>
        <w:autoSpaceDE w:val="0"/>
        <w:adjustRightInd w:val="0"/>
        <w:rPr>
          <w:rFonts w:ascii="Arial" w:hAnsi="Arial" w:cs="Arial"/>
          <w:sz w:val="22"/>
          <w:szCs w:val="22"/>
        </w:rPr>
      </w:pPr>
    </w:p>
    <w:p w:rsidR="00836D3A" w:rsidRDefault="00836D3A" w:rsidP="00D7351A">
      <w:pPr>
        <w:autoSpaceDE w:val="0"/>
        <w:adjustRightInd w:val="0"/>
        <w:rPr>
          <w:rFonts w:ascii="Arial" w:hAnsi="Arial" w:cs="Arial"/>
          <w:sz w:val="22"/>
          <w:szCs w:val="22"/>
        </w:rPr>
      </w:pPr>
    </w:p>
    <w:p w:rsidR="00836D3A" w:rsidRDefault="00836D3A" w:rsidP="00D7351A">
      <w:pPr>
        <w:autoSpaceDE w:val="0"/>
        <w:adjustRightInd w:val="0"/>
        <w:rPr>
          <w:rFonts w:ascii="Arial" w:hAnsi="Arial" w:cs="Arial"/>
          <w:sz w:val="22"/>
          <w:szCs w:val="22"/>
        </w:rPr>
      </w:pPr>
    </w:p>
    <w:p w:rsidR="00D7351A" w:rsidRDefault="00110D84" w:rsidP="008A7C9B">
      <w:pPr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21F38">
        <w:rPr>
          <w:rFonts w:ascii="Arial" w:hAnsi="Arial" w:cs="Arial"/>
          <w:sz w:val="22"/>
          <w:szCs w:val="22"/>
        </w:rPr>
        <w:t>Il segnalante è consapevole delle responsabilità e delle conseguenze civili e penali previste in caso di dichiarazioni mendaci e/o formazione o uso di atti falsi, anche ai sensi e per gli effetti de</w:t>
      </w:r>
      <w:r w:rsidR="00E27806">
        <w:rPr>
          <w:rFonts w:ascii="Arial" w:hAnsi="Arial" w:cs="Arial"/>
          <w:sz w:val="22"/>
          <w:szCs w:val="22"/>
        </w:rPr>
        <w:t xml:space="preserve">ll'art. 76 del </w:t>
      </w:r>
      <w:proofErr w:type="spellStart"/>
      <w:r w:rsidR="00E27806">
        <w:rPr>
          <w:rFonts w:ascii="Arial" w:hAnsi="Arial" w:cs="Arial"/>
          <w:sz w:val="22"/>
          <w:szCs w:val="22"/>
        </w:rPr>
        <w:t>d.P.R.</w:t>
      </w:r>
      <w:proofErr w:type="spellEnd"/>
      <w:r w:rsidR="00E27806">
        <w:rPr>
          <w:rFonts w:ascii="Arial" w:hAnsi="Arial" w:cs="Arial"/>
          <w:sz w:val="22"/>
          <w:szCs w:val="22"/>
        </w:rPr>
        <w:t xml:space="preserve"> 445/2000.</w:t>
      </w:r>
    </w:p>
    <w:p w:rsidR="00D7351A" w:rsidRDefault="00110D84" w:rsidP="00D7351A">
      <w:pPr>
        <w:autoSpaceDE w:val="0"/>
        <w:adjustRightInd w:val="0"/>
        <w:rPr>
          <w:rFonts w:ascii="Arial" w:hAnsi="Arial" w:cs="Arial"/>
          <w:sz w:val="22"/>
          <w:szCs w:val="22"/>
        </w:rPr>
      </w:pPr>
      <w:r w:rsidRPr="00221F38">
        <w:rPr>
          <w:rFonts w:ascii="Arial" w:hAnsi="Arial" w:cs="Arial"/>
          <w:sz w:val="22"/>
          <w:szCs w:val="22"/>
        </w:rPr>
        <w:t xml:space="preserve">Il presente modulo </w:t>
      </w:r>
      <w:r w:rsidR="00D7351A">
        <w:rPr>
          <w:rFonts w:ascii="Arial" w:hAnsi="Arial" w:cs="Arial"/>
          <w:sz w:val="22"/>
          <w:szCs w:val="22"/>
        </w:rPr>
        <w:t xml:space="preserve">può </w:t>
      </w:r>
      <w:r w:rsidRPr="00221F38">
        <w:rPr>
          <w:rFonts w:ascii="Arial" w:hAnsi="Arial" w:cs="Arial"/>
          <w:sz w:val="22"/>
          <w:szCs w:val="22"/>
        </w:rPr>
        <w:t xml:space="preserve">essere </w:t>
      </w:r>
      <w:r w:rsidR="00D7351A">
        <w:rPr>
          <w:rFonts w:ascii="Arial" w:hAnsi="Arial" w:cs="Arial"/>
          <w:sz w:val="22"/>
          <w:szCs w:val="22"/>
        </w:rPr>
        <w:t>presentata:</w:t>
      </w:r>
    </w:p>
    <w:p w:rsidR="00110D84" w:rsidRPr="00D7351A" w:rsidRDefault="00D7351A" w:rsidP="00E27806">
      <w:pPr>
        <w:pStyle w:val="Paragrafoelenco"/>
        <w:numPr>
          <w:ilvl w:val="0"/>
          <w:numId w:val="5"/>
        </w:numPr>
        <w:autoSpaceDE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7351A">
        <w:rPr>
          <w:rFonts w:ascii="Arial" w:hAnsi="Arial" w:cs="Arial"/>
          <w:sz w:val="22"/>
          <w:szCs w:val="22"/>
        </w:rPr>
        <w:t xml:space="preserve">mediante invio all’indirizzo </w:t>
      </w:r>
      <w:r w:rsidR="00110D84" w:rsidRPr="00D7351A">
        <w:rPr>
          <w:rFonts w:ascii="Arial" w:hAnsi="Arial" w:cs="Arial"/>
          <w:sz w:val="22"/>
          <w:szCs w:val="22"/>
        </w:rPr>
        <w:t xml:space="preserve">di posta elettronica: </w:t>
      </w:r>
      <w:r w:rsidRPr="00E27806">
        <w:rPr>
          <w:rFonts w:ascii="Arial" w:hAnsi="Arial" w:cs="Arial"/>
          <w:b/>
          <w:sz w:val="22"/>
          <w:szCs w:val="22"/>
        </w:rPr>
        <w:t>whistleblowing</w:t>
      </w:r>
      <w:r w:rsidR="00110D84" w:rsidRPr="00E27806">
        <w:rPr>
          <w:rFonts w:ascii="Arial" w:hAnsi="Arial" w:cs="Arial"/>
          <w:b/>
          <w:sz w:val="22"/>
          <w:szCs w:val="22"/>
        </w:rPr>
        <w:t>@apsp</w:t>
      </w:r>
      <w:r w:rsidRPr="00E27806">
        <w:rPr>
          <w:rFonts w:ascii="Arial" w:hAnsi="Arial" w:cs="Arial"/>
          <w:b/>
          <w:sz w:val="22"/>
          <w:szCs w:val="22"/>
        </w:rPr>
        <w:t>-pinzolo.it</w:t>
      </w:r>
      <w:r w:rsidR="00110D84" w:rsidRPr="00D7351A">
        <w:rPr>
          <w:rFonts w:ascii="Arial" w:hAnsi="Arial" w:cs="Arial"/>
          <w:sz w:val="22"/>
          <w:szCs w:val="22"/>
        </w:rPr>
        <w:t xml:space="preserve"> con eventuale documentazione a corredo della segnalazione.</w:t>
      </w:r>
    </w:p>
    <w:p w:rsidR="00D7351A" w:rsidRPr="00D7351A" w:rsidRDefault="00D7351A" w:rsidP="00D7351A">
      <w:pPr>
        <w:pStyle w:val="Paragrafoelenco"/>
        <w:numPr>
          <w:ilvl w:val="0"/>
          <w:numId w:val="5"/>
        </w:numPr>
        <w:autoSpaceDE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D7351A">
        <w:rPr>
          <w:rFonts w:ascii="Arial" w:hAnsi="Arial" w:cs="Arial"/>
          <w:sz w:val="22"/>
          <w:szCs w:val="22"/>
        </w:rPr>
        <w:t xml:space="preserve">a mezzo del servizio postale o brevi </w:t>
      </w:r>
      <w:proofErr w:type="spellStart"/>
      <w:r w:rsidRPr="00D7351A">
        <w:rPr>
          <w:rFonts w:ascii="Arial" w:hAnsi="Arial" w:cs="Arial"/>
          <w:sz w:val="22"/>
          <w:szCs w:val="22"/>
        </w:rPr>
        <w:t>manu</w:t>
      </w:r>
      <w:proofErr w:type="spellEnd"/>
    </w:p>
    <w:p w:rsidR="00D7351A" w:rsidRDefault="00D7351A" w:rsidP="00D7351A">
      <w:pPr>
        <w:autoSpaceDE w:val="0"/>
        <w:adjustRightInd w:val="0"/>
        <w:spacing w:before="120"/>
        <w:rPr>
          <w:rFonts w:ascii="Arial" w:hAnsi="Arial" w:cs="Arial"/>
          <w:sz w:val="22"/>
          <w:szCs w:val="22"/>
        </w:rPr>
      </w:pPr>
    </w:p>
    <w:p w:rsidR="00110D84" w:rsidRDefault="00110D84" w:rsidP="00D7351A">
      <w:pPr>
        <w:autoSpaceDE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3C1126">
        <w:rPr>
          <w:rFonts w:ascii="Arial" w:hAnsi="Arial" w:cs="Arial"/>
          <w:sz w:val="22"/>
          <w:szCs w:val="22"/>
        </w:rPr>
        <w:t xml:space="preserve">Luogo, data </w:t>
      </w:r>
      <w:r w:rsidRPr="003C1126">
        <w:rPr>
          <w:rFonts w:ascii="Arial" w:hAnsi="Arial" w:cs="Arial"/>
          <w:sz w:val="22"/>
          <w:szCs w:val="22"/>
        </w:rPr>
        <w:tab/>
      </w:r>
      <w:r w:rsidRPr="003C1126">
        <w:rPr>
          <w:rFonts w:ascii="Arial" w:hAnsi="Arial" w:cs="Arial"/>
          <w:sz w:val="22"/>
          <w:szCs w:val="22"/>
        </w:rPr>
        <w:tab/>
      </w:r>
      <w:r w:rsidRPr="003C1126">
        <w:rPr>
          <w:rFonts w:ascii="Arial" w:hAnsi="Arial" w:cs="Arial"/>
          <w:sz w:val="22"/>
          <w:szCs w:val="22"/>
        </w:rPr>
        <w:tab/>
      </w:r>
      <w:r w:rsidRPr="003C1126">
        <w:rPr>
          <w:rFonts w:ascii="Arial" w:hAnsi="Arial" w:cs="Arial"/>
          <w:sz w:val="22"/>
          <w:szCs w:val="22"/>
        </w:rPr>
        <w:tab/>
      </w:r>
      <w:r w:rsidRPr="003C1126">
        <w:rPr>
          <w:rFonts w:ascii="Arial" w:hAnsi="Arial" w:cs="Arial"/>
          <w:sz w:val="22"/>
          <w:szCs w:val="22"/>
        </w:rPr>
        <w:tab/>
      </w:r>
      <w:r w:rsidRPr="003C112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</w:t>
      </w:r>
      <w:r w:rsidRPr="003C1126">
        <w:rPr>
          <w:rFonts w:ascii="Arial" w:hAnsi="Arial" w:cs="Arial"/>
          <w:sz w:val="22"/>
          <w:szCs w:val="22"/>
        </w:rPr>
        <w:t>irma</w:t>
      </w:r>
    </w:p>
    <w:p w:rsidR="00D7351A" w:rsidRPr="003C1126" w:rsidRDefault="00D7351A" w:rsidP="00D7351A">
      <w:pPr>
        <w:autoSpaceDE w:val="0"/>
        <w:adjustRightInd w:val="0"/>
        <w:spacing w:before="120"/>
        <w:rPr>
          <w:rFonts w:ascii="Arial" w:hAnsi="Arial" w:cs="Arial"/>
          <w:sz w:val="22"/>
          <w:szCs w:val="22"/>
        </w:rPr>
      </w:pPr>
    </w:p>
    <w:p w:rsidR="00110D84" w:rsidRDefault="00110D84" w:rsidP="00110D84">
      <w:pPr>
        <w:autoSpaceDE w:val="0"/>
        <w:adjustRightInd w:val="0"/>
        <w:spacing w:before="60"/>
        <w:rPr>
          <w:rFonts w:ascii="Arial" w:hAnsi="Arial" w:cs="Arial"/>
          <w:sz w:val="22"/>
          <w:szCs w:val="22"/>
        </w:rPr>
      </w:pPr>
      <w:r w:rsidRPr="003C1126">
        <w:rPr>
          <w:rFonts w:ascii="Arial" w:hAnsi="Arial" w:cs="Arial"/>
          <w:sz w:val="22"/>
          <w:szCs w:val="22"/>
        </w:rPr>
        <w:t>____________________________</w:t>
      </w:r>
      <w:r w:rsidRPr="003C1126">
        <w:rPr>
          <w:rFonts w:ascii="Arial" w:hAnsi="Arial" w:cs="Arial"/>
          <w:sz w:val="22"/>
          <w:szCs w:val="22"/>
        </w:rPr>
        <w:tab/>
      </w:r>
      <w:r w:rsidRPr="003C1126">
        <w:rPr>
          <w:rFonts w:ascii="Arial" w:hAnsi="Arial" w:cs="Arial"/>
          <w:sz w:val="22"/>
          <w:szCs w:val="22"/>
        </w:rPr>
        <w:tab/>
      </w:r>
      <w:r w:rsidRPr="003C1126">
        <w:rPr>
          <w:rFonts w:ascii="Arial" w:hAnsi="Arial" w:cs="Arial"/>
          <w:sz w:val="22"/>
          <w:szCs w:val="22"/>
        </w:rPr>
        <w:tab/>
        <w:t>_________________________</w:t>
      </w:r>
    </w:p>
    <w:p w:rsidR="00110D84" w:rsidRDefault="00110D84" w:rsidP="00110D84">
      <w:pPr>
        <w:autoSpaceDE w:val="0"/>
        <w:adjustRightInd w:val="0"/>
        <w:spacing w:before="60"/>
        <w:rPr>
          <w:rFonts w:ascii="Arial" w:hAnsi="Arial" w:cs="Arial"/>
          <w:sz w:val="22"/>
          <w:szCs w:val="22"/>
        </w:rPr>
      </w:pPr>
    </w:p>
    <w:p w:rsidR="00110D84" w:rsidRDefault="00110D84" w:rsidP="00110D84">
      <w:pPr>
        <w:autoSpaceDE w:val="0"/>
        <w:adjustRightInd w:val="0"/>
        <w:spacing w:before="60"/>
        <w:rPr>
          <w:rFonts w:ascii="Arial" w:hAnsi="Arial" w:cs="Arial"/>
          <w:b/>
          <w:sz w:val="16"/>
          <w:szCs w:val="16"/>
        </w:rPr>
      </w:pPr>
    </w:p>
    <w:p w:rsidR="00D7351A" w:rsidRDefault="00D7351A" w:rsidP="00110D84">
      <w:pPr>
        <w:autoSpaceDE w:val="0"/>
        <w:adjustRightInd w:val="0"/>
        <w:spacing w:before="60"/>
        <w:rPr>
          <w:rFonts w:ascii="Arial" w:hAnsi="Arial" w:cs="Arial"/>
          <w:b/>
          <w:sz w:val="16"/>
          <w:szCs w:val="16"/>
        </w:rPr>
      </w:pPr>
    </w:p>
    <w:p w:rsidR="00110D84" w:rsidRDefault="00110D84" w:rsidP="00110D84">
      <w:pPr>
        <w:autoSpaceDE w:val="0"/>
        <w:adjustRightInd w:val="0"/>
        <w:spacing w:before="60"/>
        <w:rPr>
          <w:rFonts w:ascii="Arial" w:hAnsi="Arial" w:cs="Arial"/>
          <w:b/>
          <w:sz w:val="16"/>
          <w:szCs w:val="16"/>
        </w:rPr>
      </w:pPr>
    </w:p>
    <w:p w:rsidR="00110D84" w:rsidRDefault="00110D84" w:rsidP="00110D84">
      <w:pPr>
        <w:autoSpaceDE w:val="0"/>
        <w:adjustRightInd w:val="0"/>
        <w:spacing w:before="60"/>
        <w:rPr>
          <w:rFonts w:ascii="Arial" w:hAnsi="Arial" w:cs="Arial"/>
          <w:b/>
          <w:sz w:val="16"/>
          <w:szCs w:val="16"/>
        </w:rPr>
      </w:pPr>
    </w:p>
    <w:p w:rsidR="00836D3A" w:rsidRDefault="00836D3A" w:rsidP="00110D84">
      <w:pPr>
        <w:autoSpaceDE w:val="0"/>
        <w:adjustRightInd w:val="0"/>
        <w:spacing w:before="60"/>
        <w:rPr>
          <w:rFonts w:ascii="Arial" w:hAnsi="Arial" w:cs="Arial"/>
          <w:b/>
          <w:sz w:val="16"/>
          <w:szCs w:val="16"/>
        </w:rPr>
      </w:pPr>
    </w:p>
    <w:p w:rsidR="00836D3A" w:rsidRDefault="00836D3A" w:rsidP="00110D84">
      <w:pPr>
        <w:autoSpaceDE w:val="0"/>
        <w:adjustRightInd w:val="0"/>
        <w:spacing w:before="60"/>
        <w:rPr>
          <w:rFonts w:ascii="Arial" w:hAnsi="Arial" w:cs="Arial"/>
          <w:b/>
          <w:sz w:val="16"/>
          <w:szCs w:val="16"/>
        </w:rPr>
      </w:pPr>
    </w:p>
    <w:p w:rsidR="00836D3A" w:rsidRDefault="00836D3A" w:rsidP="00110D84">
      <w:pPr>
        <w:autoSpaceDE w:val="0"/>
        <w:adjustRightInd w:val="0"/>
        <w:spacing w:before="60"/>
        <w:rPr>
          <w:rFonts w:ascii="Arial" w:hAnsi="Arial" w:cs="Arial"/>
          <w:b/>
          <w:sz w:val="16"/>
          <w:szCs w:val="16"/>
        </w:rPr>
      </w:pPr>
    </w:p>
    <w:p w:rsidR="00110D84" w:rsidRPr="00C5428E" w:rsidRDefault="00110D84" w:rsidP="00110D84">
      <w:pPr>
        <w:autoSpaceDE w:val="0"/>
        <w:adjustRightInd w:val="0"/>
        <w:spacing w:before="60"/>
        <w:rPr>
          <w:rFonts w:ascii="Arial" w:hAnsi="Arial" w:cs="Arial"/>
          <w:sz w:val="16"/>
          <w:szCs w:val="16"/>
        </w:rPr>
      </w:pPr>
      <w:r w:rsidRPr="00C5428E">
        <w:rPr>
          <w:rFonts w:ascii="Arial" w:hAnsi="Arial" w:cs="Arial"/>
          <w:b/>
          <w:sz w:val="16"/>
          <w:szCs w:val="16"/>
        </w:rPr>
        <w:t xml:space="preserve">Informativa </w:t>
      </w:r>
      <w:r w:rsidRPr="00C5428E">
        <w:rPr>
          <w:rFonts w:ascii="Arial" w:hAnsi="Arial" w:cs="Arial"/>
          <w:sz w:val="16"/>
          <w:szCs w:val="16"/>
        </w:rPr>
        <w:t>ai sensi dell’</w:t>
      </w:r>
      <w:r w:rsidRPr="00C5428E">
        <w:rPr>
          <w:rFonts w:ascii="Arial" w:hAnsi="Arial" w:cs="Arial"/>
          <w:b/>
          <w:bCs/>
          <w:sz w:val="16"/>
          <w:szCs w:val="16"/>
          <w:lang w:val="pt-PT"/>
        </w:rPr>
        <w:t xml:space="preserve">Art. 13 Reg. UE 2016/679 </w:t>
      </w:r>
    </w:p>
    <w:p w:rsidR="00110D84" w:rsidRDefault="00110D84" w:rsidP="00110D84">
      <w:pPr>
        <w:autoSpaceDE w:val="0"/>
        <w:adjustRightInd w:val="0"/>
        <w:spacing w:before="60"/>
        <w:rPr>
          <w:rFonts w:ascii="Arial" w:hAnsi="Arial" w:cs="Arial"/>
          <w:sz w:val="16"/>
          <w:szCs w:val="16"/>
        </w:rPr>
      </w:pPr>
    </w:p>
    <w:p w:rsidR="00110D84" w:rsidRPr="00C5428E" w:rsidRDefault="00110D84" w:rsidP="00110D84">
      <w:pPr>
        <w:autoSpaceDE w:val="0"/>
        <w:adjustRightInd w:val="0"/>
        <w:spacing w:before="60"/>
        <w:rPr>
          <w:rFonts w:ascii="Arial" w:hAnsi="Arial" w:cs="Arial"/>
          <w:sz w:val="16"/>
          <w:szCs w:val="16"/>
        </w:rPr>
      </w:pPr>
      <w:r w:rsidRPr="00C5428E">
        <w:rPr>
          <w:rFonts w:ascii="Arial" w:hAnsi="Arial" w:cs="Arial"/>
          <w:sz w:val="16"/>
          <w:szCs w:val="16"/>
        </w:rPr>
        <w:t xml:space="preserve">La informo che i dati personali da Lei forniti saranno trattati esclusivamente per le seguenti </w:t>
      </w:r>
      <w:r w:rsidRPr="00C5428E">
        <w:rPr>
          <w:rFonts w:ascii="Arial" w:hAnsi="Arial" w:cs="Arial"/>
          <w:b/>
          <w:sz w:val="16"/>
          <w:szCs w:val="16"/>
        </w:rPr>
        <w:t>finalità</w:t>
      </w:r>
      <w:r w:rsidRPr="00C5428E">
        <w:rPr>
          <w:rFonts w:ascii="Arial" w:hAnsi="Arial" w:cs="Arial"/>
          <w:sz w:val="16"/>
          <w:szCs w:val="16"/>
        </w:rPr>
        <w:t xml:space="preserve">: </w:t>
      </w:r>
    </w:p>
    <w:p w:rsidR="00110D84" w:rsidRPr="00C5428E" w:rsidRDefault="00110D84" w:rsidP="00110D84">
      <w:pPr>
        <w:autoSpaceDE w:val="0"/>
        <w:adjustRightInd w:val="0"/>
        <w:spacing w:before="60"/>
        <w:rPr>
          <w:rFonts w:ascii="Arial" w:hAnsi="Arial" w:cs="Arial"/>
          <w:sz w:val="16"/>
          <w:szCs w:val="16"/>
        </w:rPr>
      </w:pPr>
      <w:r w:rsidRPr="00C5428E">
        <w:rPr>
          <w:rFonts w:ascii="Arial" w:hAnsi="Arial" w:cs="Arial"/>
          <w:sz w:val="16"/>
          <w:szCs w:val="16"/>
        </w:rPr>
        <w:t xml:space="preserve">• accertamento di illeciti commessi da amministratori, dirigenti e dipendenti pubblici; </w:t>
      </w:r>
    </w:p>
    <w:p w:rsidR="00110D84" w:rsidRPr="00C5428E" w:rsidRDefault="00110D84" w:rsidP="00110D84">
      <w:pPr>
        <w:autoSpaceDE w:val="0"/>
        <w:adjustRightInd w:val="0"/>
        <w:spacing w:before="60"/>
        <w:rPr>
          <w:rFonts w:ascii="Arial" w:hAnsi="Arial" w:cs="Arial"/>
          <w:sz w:val="16"/>
          <w:szCs w:val="16"/>
        </w:rPr>
      </w:pPr>
      <w:r w:rsidRPr="00C5428E">
        <w:rPr>
          <w:rFonts w:ascii="Arial" w:hAnsi="Arial" w:cs="Arial"/>
          <w:sz w:val="16"/>
          <w:szCs w:val="16"/>
        </w:rPr>
        <w:t xml:space="preserve">• accertamento di violazioni al Codice di comportamento e al codice disciplinare. </w:t>
      </w:r>
    </w:p>
    <w:p w:rsidR="00110D84" w:rsidRDefault="00110D84" w:rsidP="00110D84">
      <w:pPr>
        <w:autoSpaceDE w:val="0"/>
        <w:adjustRightInd w:val="0"/>
        <w:spacing w:before="60"/>
        <w:rPr>
          <w:rFonts w:ascii="Arial" w:hAnsi="Arial" w:cs="Arial"/>
          <w:sz w:val="16"/>
          <w:szCs w:val="16"/>
        </w:rPr>
      </w:pPr>
      <w:r w:rsidRPr="00C5428E">
        <w:rPr>
          <w:rFonts w:ascii="Arial" w:hAnsi="Arial" w:cs="Arial"/>
          <w:sz w:val="16"/>
          <w:szCs w:val="16"/>
        </w:rPr>
        <w:t xml:space="preserve">La </w:t>
      </w:r>
      <w:r w:rsidRPr="00C5428E">
        <w:rPr>
          <w:rFonts w:ascii="Arial" w:hAnsi="Arial" w:cs="Arial"/>
          <w:b/>
          <w:sz w:val="16"/>
          <w:szCs w:val="16"/>
        </w:rPr>
        <w:t>base giuridica</w:t>
      </w:r>
      <w:r w:rsidRPr="00C5428E">
        <w:rPr>
          <w:rFonts w:ascii="Arial" w:hAnsi="Arial" w:cs="Arial"/>
          <w:sz w:val="16"/>
          <w:szCs w:val="16"/>
        </w:rPr>
        <w:t xml:space="preserve"> del loro trattamento è rappresentata dalla necessità di dare esecuzione ad un obbligo di legge (L.190/2012) e perseguire l’interesse pubblico.</w:t>
      </w:r>
      <w:r>
        <w:rPr>
          <w:rFonts w:ascii="Arial" w:hAnsi="Arial" w:cs="Arial"/>
          <w:sz w:val="16"/>
          <w:szCs w:val="16"/>
        </w:rPr>
        <w:t xml:space="preserve"> </w:t>
      </w:r>
    </w:p>
    <w:p w:rsidR="00110D84" w:rsidRPr="00C5428E" w:rsidRDefault="00110D84" w:rsidP="00110D84">
      <w:pPr>
        <w:autoSpaceDE w:val="0"/>
        <w:adjustRightInd w:val="0"/>
        <w:spacing w:before="60"/>
        <w:rPr>
          <w:rFonts w:ascii="Arial" w:hAnsi="Arial" w:cs="Arial"/>
          <w:sz w:val="16"/>
          <w:szCs w:val="16"/>
        </w:rPr>
      </w:pPr>
      <w:r w:rsidRPr="00C5428E">
        <w:rPr>
          <w:rFonts w:ascii="Arial" w:hAnsi="Arial" w:cs="Arial"/>
          <w:sz w:val="16"/>
          <w:szCs w:val="16"/>
        </w:rPr>
        <w:t xml:space="preserve">La informo altresì che i medesimi </w:t>
      </w:r>
      <w:r w:rsidRPr="00C5428E">
        <w:rPr>
          <w:rFonts w:ascii="Arial" w:hAnsi="Arial" w:cs="Arial"/>
          <w:b/>
          <w:sz w:val="16"/>
          <w:szCs w:val="16"/>
        </w:rPr>
        <w:t>non verranno comunicati né diffusi</w:t>
      </w:r>
      <w:r w:rsidRPr="00C5428E">
        <w:rPr>
          <w:rFonts w:ascii="Arial" w:hAnsi="Arial" w:cs="Arial"/>
          <w:sz w:val="16"/>
          <w:szCs w:val="16"/>
        </w:rPr>
        <w:t xml:space="preserve">. </w:t>
      </w:r>
    </w:p>
    <w:p w:rsidR="00110D84" w:rsidRPr="00C5428E" w:rsidRDefault="00110D84" w:rsidP="00110D84">
      <w:pPr>
        <w:autoSpaceDE w:val="0"/>
        <w:adjustRightInd w:val="0"/>
        <w:spacing w:before="60"/>
        <w:rPr>
          <w:rFonts w:ascii="Arial" w:hAnsi="Arial" w:cs="Arial"/>
          <w:sz w:val="16"/>
          <w:szCs w:val="16"/>
        </w:rPr>
      </w:pPr>
      <w:r w:rsidRPr="00C5428E">
        <w:rPr>
          <w:rFonts w:ascii="Arial" w:hAnsi="Arial" w:cs="Arial"/>
          <w:sz w:val="16"/>
          <w:szCs w:val="16"/>
        </w:rPr>
        <w:t xml:space="preserve">Il </w:t>
      </w:r>
      <w:r w:rsidRPr="00C5428E">
        <w:rPr>
          <w:rFonts w:ascii="Arial" w:hAnsi="Arial" w:cs="Arial"/>
          <w:b/>
          <w:sz w:val="16"/>
          <w:szCs w:val="16"/>
        </w:rPr>
        <w:t>mancato conferimento</w:t>
      </w:r>
      <w:r w:rsidRPr="00C5428E">
        <w:rPr>
          <w:rFonts w:ascii="Arial" w:hAnsi="Arial" w:cs="Arial"/>
          <w:sz w:val="16"/>
          <w:szCs w:val="16"/>
        </w:rPr>
        <w:t xml:space="preserve"> dei su</w:t>
      </w:r>
      <w:r>
        <w:rPr>
          <w:rFonts w:ascii="Arial" w:hAnsi="Arial" w:cs="Arial"/>
          <w:sz w:val="16"/>
          <w:szCs w:val="16"/>
        </w:rPr>
        <w:t>o</w:t>
      </w:r>
      <w:r w:rsidRPr="00C5428E">
        <w:rPr>
          <w:rFonts w:ascii="Arial" w:hAnsi="Arial" w:cs="Arial"/>
          <w:sz w:val="16"/>
          <w:szCs w:val="16"/>
        </w:rPr>
        <w:t xml:space="preserve">i dati personali rende impossibile </w:t>
      </w:r>
      <w:proofErr w:type="spellStart"/>
      <w:r w:rsidRPr="00C5428E">
        <w:rPr>
          <w:rFonts w:ascii="Arial" w:hAnsi="Arial" w:cs="Arial"/>
          <w:sz w:val="16"/>
          <w:szCs w:val="16"/>
        </w:rPr>
        <w:t>garantirLe</w:t>
      </w:r>
      <w:proofErr w:type="spellEnd"/>
      <w:r w:rsidRPr="00C5428E">
        <w:rPr>
          <w:rFonts w:ascii="Arial" w:hAnsi="Arial" w:cs="Arial"/>
          <w:sz w:val="16"/>
          <w:szCs w:val="16"/>
        </w:rPr>
        <w:t xml:space="preserve"> le tutele che la legge assicura al segnalante. </w:t>
      </w:r>
    </w:p>
    <w:p w:rsidR="00110D84" w:rsidRPr="00C5428E" w:rsidRDefault="00110D84" w:rsidP="00110D84">
      <w:pPr>
        <w:autoSpaceDE w:val="0"/>
        <w:adjustRightInd w:val="0"/>
        <w:spacing w:before="60"/>
        <w:rPr>
          <w:rFonts w:ascii="Arial" w:hAnsi="Arial" w:cs="Arial"/>
          <w:sz w:val="16"/>
          <w:szCs w:val="16"/>
        </w:rPr>
      </w:pPr>
      <w:r w:rsidRPr="00C5428E">
        <w:rPr>
          <w:rFonts w:ascii="Arial" w:hAnsi="Arial" w:cs="Arial"/>
          <w:sz w:val="16"/>
          <w:szCs w:val="16"/>
        </w:rPr>
        <w:t xml:space="preserve">I dati vengono trattati nel rispetto delle </w:t>
      </w:r>
      <w:r w:rsidRPr="00C5428E">
        <w:rPr>
          <w:rFonts w:ascii="Arial" w:hAnsi="Arial" w:cs="Arial"/>
          <w:b/>
          <w:sz w:val="16"/>
          <w:szCs w:val="16"/>
        </w:rPr>
        <w:t>misure di sicurezza</w:t>
      </w:r>
      <w:r w:rsidRPr="00C5428E">
        <w:rPr>
          <w:rFonts w:ascii="Arial" w:hAnsi="Arial" w:cs="Arial"/>
          <w:sz w:val="16"/>
          <w:szCs w:val="16"/>
        </w:rPr>
        <w:t xml:space="preserve"> tecniche e organizzative previste dal Regolamento UE attraverso procedure adeguate a garantire l’assolta riservatezza degli stessi. I dati non saranno trattati mediante processi decisionali automatizzati. Tutti i dati conferiti sono trattati dal RPCT secondo i principi di correttezza, </w:t>
      </w:r>
      <w:proofErr w:type="spellStart"/>
      <w:r w:rsidRPr="00C5428E">
        <w:rPr>
          <w:rFonts w:ascii="Arial" w:hAnsi="Arial" w:cs="Arial"/>
          <w:sz w:val="16"/>
          <w:szCs w:val="16"/>
        </w:rPr>
        <w:t>liceit</w:t>
      </w:r>
      <w:proofErr w:type="spellEnd"/>
      <w:r w:rsidRPr="00C5428E">
        <w:rPr>
          <w:rFonts w:ascii="Arial" w:hAnsi="Arial" w:cs="Arial"/>
          <w:sz w:val="16"/>
          <w:szCs w:val="16"/>
          <w:lang w:val="fr-FR"/>
        </w:rPr>
        <w:t xml:space="preserve">à </w:t>
      </w:r>
      <w:r w:rsidRPr="00C5428E">
        <w:rPr>
          <w:rFonts w:ascii="Arial" w:hAnsi="Arial" w:cs="Arial"/>
          <w:sz w:val="16"/>
          <w:szCs w:val="16"/>
        </w:rPr>
        <w:t xml:space="preserve">e trasparenza  e protetti mediante misure tecniche e organizzative per assicurare idonei livelli di sicurezza ai sensi degli artt. 25 e 32 del GDPR. </w:t>
      </w:r>
    </w:p>
    <w:p w:rsidR="00110D84" w:rsidRDefault="00110D84" w:rsidP="00110D84">
      <w:pPr>
        <w:autoSpaceDE w:val="0"/>
        <w:adjustRightInd w:val="0"/>
        <w:spacing w:before="60"/>
        <w:rPr>
          <w:rFonts w:ascii="Arial" w:hAnsi="Arial" w:cs="Arial"/>
          <w:sz w:val="16"/>
          <w:szCs w:val="16"/>
        </w:rPr>
      </w:pPr>
      <w:r w:rsidRPr="00C5428E">
        <w:rPr>
          <w:rFonts w:ascii="Arial" w:hAnsi="Arial" w:cs="Arial"/>
          <w:sz w:val="16"/>
          <w:szCs w:val="16"/>
        </w:rPr>
        <w:t xml:space="preserve">I dati saranno trattati per tutto il </w:t>
      </w:r>
      <w:r w:rsidRPr="00C5428E">
        <w:rPr>
          <w:rFonts w:ascii="Arial" w:hAnsi="Arial" w:cs="Arial"/>
          <w:b/>
          <w:sz w:val="16"/>
          <w:szCs w:val="16"/>
        </w:rPr>
        <w:t>tempo</w:t>
      </w:r>
      <w:r w:rsidRPr="00C5428E">
        <w:rPr>
          <w:rFonts w:ascii="Arial" w:hAnsi="Arial" w:cs="Arial"/>
          <w:sz w:val="16"/>
          <w:szCs w:val="16"/>
        </w:rPr>
        <w:t xml:space="preserve"> necessario allo svolgimento delle indagini e fino all’eventuale instaurazione e conclusione del procedimento disciplinare, salva diversa e specifica disposizione normativa che individui per il RPCT l’onere di garantire differenti tempi di conservazione. </w:t>
      </w:r>
    </w:p>
    <w:p w:rsidR="00110D84" w:rsidRPr="008F63E2" w:rsidRDefault="00110D84" w:rsidP="00110D84">
      <w:pPr>
        <w:autoSpaceDE w:val="0"/>
        <w:adjustRightInd w:val="0"/>
        <w:spacing w:before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 </w:t>
      </w:r>
      <w:r w:rsidRPr="008F63E2">
        <w:rPr>
          <w:rFonts w:ascii="Arial" w:hAnsi="Arial" w:cs="Arial"/>
          <w:sz w:val="16"/>
          <w:szCs w:val="16"/>
        </w:rPr>
        <w:t>dati del se</w:t>
      </w:r>
      <w:r>
        <w:rPr>
          <w:rFonts w:ascii="Arial" w:hAnsi="Arial" w:cs="Arial"/>
          <w:sz w:val="16"/>
          <w:szCs w:val="16"/>
        </w:rPr>
        <w:t>gnalante non saranno diffusi né</w:t>
      </w:r>
      <w:r w:rsidRPr="008F63E2">
        <w:rPr>
          <w:rFonts w:ascii="Arial" w:hAnsi="Arial" w:cs="Arial"/>
          <w:sz w:val="16"/>
          <w:szCs w:val="16"/>
        </w:rPr>
        <w:t xml:space="preserve"> comunicati a terzi salvo specifico obbligo di legge. </w:t>
      </w:r>
    </w:p>
    <w:p w:rsidR="00110D84" w:rsidRDefault="00110D84" w:rsidP="00110D84">
      <w:pPr>
        <w:autoSpaceDE w:val="0"/>
        <w:adjustRightInd w:val="0"/>
        <w:spacing w:before="60"/>
        <w:rPr>
          <w:rFonts w:ascii="Arial" w:hAnsi="Arial" w:cs="Arial"/>
          <w:sz w:val="16"/>
          <w:szCs w:val="16"/>
        </w:rPr>
      </w:pPr>
      <w:r w:rsidRPr="00C5428E">
        <w:rPr>
          <w:rFonts w:ascii="Arial" w:hAnsi="Arial" w:cs="Arial"/>
          <w:sz w:val="16"/>
          <w:szCs w:val="16"/>
        </w:rPr>
        <w:t xml:space="preserve">Relativamente ai dati conferiti l’interessato o un suo rappresentante può esercitare, senza particolari formalità, i </w:t>
      </w:r>
      <w:r w:rsidRPr="00C5428E">
        <w:rPr>
          <w:rFonts w:ascii="Arial" w:hAnsi="Arial" w:cs="Arial"/>
          <w:b/>
          <w:sz w:val="16"/>
          <w:szCs w:val="16"/>
        </w:rPr>
        <w:t>diritti</w:t>
      </w:r>
      <w:r w:rsidRPr="00C5428E">
        <w:rPr>
          <w:rFonts w:ascii="Arial" w:hAnsi="Arial" w:cs="Arial"/>
          <w:sz w:val="16"/>
          <w:szCs w:val="16"/>
        </w:rPr>
        <w:t xml:space="preserve"> previsti dalla L.179/2017 nonché quelli riconosciuti dagli artt. 15 e segg. del Regolamento UE 16/679 rivolgendosi rispettivamente ad ANAC e al RPCT. </w:t>
      </w:r>
    </w:p>
    <w:p w:rsidR="00110D84" w:rsidRPr="00C5428E" w:rsidRDefault="00110D84" w:rsidP="00110D84">
      <w:pPr>
        <w:autoSpaceDE w:val="0"/>
        <w:adjustRightInd w:val="0"/>
        <w:spacing w:before="60"/>
        <w:rPr>
          <w:rFonts w:ascii="Arial" w:hAnsi="Arial" w:cs="Arial"/>
          <w:sz w:val="16"/>
          <w:szCs w:val="16"/>
        </w:rPr>
      </w:pPr>
      <w:r w:rsidRPr="00C5428E">
        <w:rPr>
          <w:rFonts w:ascii="Arial" w:hAnsi="Arial" w:cs="Arial"/>
          <w:sz w:val="16"/>
          <w:szCs w:val="16"/>
        </w:rPr>
        <w:t xml:space="preserve">In particolare potrà chiedere </w:t>
      </w:r>
      <w:r w:rsidRPr="00C5428E">
        <w:rPr>
          <w:rFonts w:ascii="Arial" w:hAnsi="Arial" w:cs="Arial"/>
          <w:b/>
          <w:sz w:val="16"/>
          <w:szCs w:val="16"/>
        </w:rPr>
        <w:t>l’accesso, la rettifica, la cancellazione, la limitazione</w:t>
      </w:r>
      <w:r w:rsidRPr="00C5428E">
        <w:rPr>
          <w:rFonts w:ascii="Arial" w:hAnsi="Arial" w:cs="Arial"/>
          <w:sz w:val="16"/>
          <w:szCs w:val="16"/>
        </w:rPr>
        <w:t xml:space="preserve">, esercitare il diritto di ottenere la </w:t>
      </w:r>
      <w:r w:rsidRPr="00C5428E">
        <w:rPr>
          <w:rFonts w:ascii="Arial" w:hAnsi="Arial" w:cs="Arial"/>
          <w:b/>
          <w:sz w:val="16"/>
          <w:szCs w:val="16"/>
        </w:rPr>
        <w:t xml:space="preserve">portabilità </w:t>
      </w:r>
      <w:r w:rsidRPr="00C5428E">
        <w:rPr>
          <w:rFonts w:ascii="Arial" w:hAnsi="Arial" w:cs="Arial"/>
          <w:sz w:val="16"/>
          <w:szCs w:val="16"/>
        </w:rPr>
        <w:t xml:space="preserve">nonché proporre </w:t>
      </w:r>
      <w:r w:rsidRPr="00C5428E">
        <w:rPr>
          <w:rFonts w:ascii="Arial" w:hAnsi="Arial" w:cs="Arial"/>
          <w:b/>
          <w:sz w:val="16"/>
          <w:szCs w:val="16"/>
        </w:rPr>
        <w:t>reclamo all'autorità di controllo</w:t>
      </w:r>
      <w:r w:rsidRPr="00C5428E">
        <w:rPr>
          <w:rFonts w:ascii="Arial" w:hAnsi="Arial" w:cs="Arial"/>
          <w:sz w:val="16"/>
          <w:szCs w:val="16"/>
        </w:rPr>
        <w:t xml:space="preserve"> competente ex articolo 77 del GDPR (Garante per la Protezione dei Dati Personali). </w:t>
      </w:r>
    </w:p>
    <w:p w:rsidR="00110D84" w:rsidRPr="00C5428E" w:rsidRDefault="00110D84" w:rsidP="00110D84">
      <w:pPr>
        <w:autoSpaceDE w:val="0"/>
        <w:adjustRightInd w:val="0"/>
        <w:spacing w:before="60"/>
        <w:rPr>
          <w:rFonts w:ascii="Arial" w:hAnsi="Arial" w:cs="Arial"/>
          <w:sz w:val="16"/>
          <w:szCs w:val="16"/>
        </w:rPr>
      </w:pPr>
      <w:r w:rsidRPr="00C5428E">
        <w:rPr>
          <w:rFonts w:ascii="Arial" w:hAnsi="Arial" w:cs="Arial"/>
          <w:sz w:val="16"/>
          <w:szCs w:val="16"/>
        </w:rPr>
        <w:t xml:space="preserve">Ricordo che in base alla legge 179/2017 Lei può rifiutarsi di comparire in un procedimento disciplinare basato sulla sua segnalazione, esprimendosi in tal senso al Responsabile della prevenzione della corruzione e della Trasparenza dell’Ente. </w:t>
      </w:r>
    </w:p>
    <w:p w:rsidR="00110D84" w:rsidRPr="00C5428E" w:rsidRDefault="00110D84" w:rsidP="00110D84">
      <w:pPr>
        <w:autoSpaceDE w:val="0"/>
        <w:adjustRightInd w:val="0"/>
        <w:spacing w:before="60"/>
        <w:rPr>
          <w:rFonts w:ascii="Arial" w:hAnsi="Arial" w:cs="Arial"/>
          <w:sz w:val="16"/>
          <w:szCs w:val="16"/>
        </w:rPr>
      </w:pPr>
      <w:r w:rsidRPr="00C5428E">
        <w:rPr>
          <w:rFonts w:ascii="Arial" w:hAnsi="Arial" w:cs="Arial"/>
          <w:sz w:val="16"/>
          <w:szCs w:val="16"/>
        </w:rPr>
        <w:t xml:space="preserve">Il </w:t>
      </w:r>
      <w:r w:rsidRPr="00C5428E">
        <w:rPr>
          <w:rFonts w:ascii="Arial" w:hAnsi="Arial" w:cs="Arial"/>
          <w:b/>
          <w:sz w:val="16"/>
          <w:szCs w:val="16"/>
        </w:rPr>
        <w:t>Titolare e Responsabile del trattamento</w:t>
      </w:r>
      <w:r w:rsidRPr="00C5428E">
        <w:rPr>
          <w:rFonts w:ascii="Arial" w:hAnsi="Arial" w:cs="Arial"/>
          <w:sz w:val="16"/>
          <w:szCs w:val="16"/>
        </w:rPr>
        <w:t xml:space="preserve"> dei dati è il Responsabile della Prevenzione della Corruzione e della Trasparenza.</w:t>
      </w:r>
    </w:p>
    <w:p w:rsidR="00110D84" w:rsidRPr="00C5428E" w:rsidRDefault="00110D84" w:rsidP="00110D84">
      <w:pPr>
        <w:autoSpaceDE w:val="0"/>
        <w:adjustRightInd w:val="0"/>
        <w:spacing w:before="60"/>
        <w:rPr>
          <w:rFonts w:ascii="Arial" w:hAnsi="Arial" w:cs="Arial"/>
          <w:sz w:val="16"/>
          <w:szCs w:val="16"/>
        </w:rPr>
      </w:pPr>
    </w:p>
    <w:sectPr w:rsidR="00110D84" w:rsidRPr="00C5428E" w:rsidSect="00836D3A">
      <w:headerReference w:type="default" r:id="rId8"/>
      <w:footerReference w:type="default" r:id="rId9"/>
      <w:pgSz w:w="11906" w:h="16838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51A" w:rsidRDefault="00D7351A" w:rsidP="000C15E0">
      <w:r>
        <w:separator/>
      </w:r>
    </w:p>
  </w:endnote>
  <w:endnote w:type="continuationSeparator" w:id="0">
    <w:p w:rsidR="00D7351A" w:rsidRDefault="00D7351A" w:rsidP="000C1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51A" w:rsidRPr="00007987" w:rsidRDefault="00D7351A" w:rsidP="007A45A5">
    <w:pPr>
      <w:pBdr>
        <w:top w:val="single" w:sz="4" w:space="1" w:color="auto"/>
      </w:pBdr>
      <w:jc w:val="center"/>
      <w:rPr>
        <w:b/>
        <w:i/>
        <w:sz w:val="12"/>
        <w:szCs w:val="12"/>
      </w:rPr>
    </w:pPr>
    <w:r>
      <w:rPr>
        <w:sz w:val="28"/>
        <w:szCs w:val="28"/>
      </w:rPr>
      <w:tab/>
    </w:r>
  </w:p>
  <w:p w:rsidR="00D7351A" w:rsidRPr="007A45A5" w:rsidRDefault="00D7351A" w:rsidP="007A45A5">
    <w:pPr>
      <w:jc w:val="center"/>
      <w:rPr>
        <w:b/>
        <w:i/>
        <w:sz w:val="20"/>
        <w:szCs w:val="20"/>
      </w:rPr>
    </w:pPr>
    <w:r w:rsidRPr="007A45A5">
      <w:rPr>
        <w:b/>
        <w:i/>
        <w:sz w:val="20"/>
        <w:szCs w:val="20"/>
      </w:rPr>
      <w:t>38086 PINZOLO (Trento) – Via Genova n. 84 Tel. 0465.503665 – Fax 0465.503236</w:t>
    </w:r>
  </w:p>
  <w:p w:rsidR="00D7351A" w:rsidRPr="007A45A5" w:rsidRDefault="00D7351A" w:rsidP="007A45A5">
    <w:pPr>
      <w:pStyle w:val="Intestazione"/>
      <w:jc w:val="center"/>
      <w:rPr>
        <w:b/>
        <w:i/>
        <w:sz w:val="20"/>
        <w:szCs w:val="20"/>
      </w:rPr>
    </w:pPr>
    <w:r w:rsidRPr="007A45A5">
      <w:rPr>
        <w:b/>
        <w:i/>
        <w:sz w:val="20"/>
        <w:szCs w:val="20"/>
      </w:rPr>
      <w:t xml:space="preserve">cod. </w:t>
    </w:r>
    <w:proofErr w:type="spellStart"/>
    <w:r w:rsidRPr="007A45A5">
      <w:rPr>
        <w:b/>
        <w:i/>
        <w:sz w:val="20"/>
        <w:szCs w:val="20"/>
      </w:rPr>
      <w:t>Fisc</w:t>
    </w:r>
    <w:proofErr w:type="spellEnd"/>
    <w:r w:rsidRPr="007A45A5">
      <w:rPr>
        <w:b/>
        <w:i/>
        <w:sz w:val="20"/>
        <w:szCs w:val="20"/>
      </w:rPr>
      <w:t xml:space="preserve">.  95003080223 – </w:t>
    </w:r>
    <w:proofErr w:type="spellStart"/>
    <w:r w:rsidRPr="007A45A5">
      <w:rPr>
        <w:b/>
        <w:i/>
        <w:sz w:val="20"/>
        <w:szCs w:val="20"/>
      </w:rPr>
      <w:t>Part.IVA</w:t>
    </w:r>
    <w:proofErr w:type="spellEnd"/>
    <w:r w:rsidRPr="007A45A5">
      <w:rPr>
        <w:b/>
        <w:i/>
        <w:sz w:val="20"/>
        <w:szCs w:val="20"/>
      </w:rPr>
      <w:t xml:space="preserve"> 01368700223</w:t>
    </w:r>
  </w:p>
  <w:p w:rsidR="00D7351A" w:rsidRPr="007A45A5" w:rsidRDefault="00D7351A" w:rsidP="007A45A5">
    <w:pPr>
      <w:jc w:val="center"/>
      <w:rPr>
        <w:b/>
        <w:i/>
        <w:sz w:val="20"/>
        <w:szCs w:val="20"/>
      </w:rPr>
    </w:pPr>
    <w:r w:rsidRPr="007A45A5">
      <w:rPr>
        <w:b/>
        <w:i/>
        <w:sz w:val="20"/>
        <w:szCs w:val="20"/>
      </w:rPr>
      <w:t xml:space="preserve">e-mail: </w:t>
    </w:r>
    <w:hyperlink r:id="rId1" w:history="1">
      <w:r w:rsidRPr="007A45A5">
        <w:rPr>
          <w:rStyle w:val="Collegamentoipertestuale"/>
          <w:b/>
          <w:i/>
          <w:sz w:val="20"/>
          <w:szCs w:val="20"/>
        </w:rPr>
        <w:t>segreteria@apsp-pinzolo.it</w:t>
      </w:r>
    </w:hyperlink>
    <w:r w:rsidRPr="007A45A5">
      <w:rPr>
        <w:b/>
        <w:i/>
        <w:sz w:val="20"/>
        <w:szCs w:val="20"/>
      </w:rPr>
      <w:t xml:space="preserve"> - </w:t>
    </w:r>
    <w:hyperlink r:id="rId2" w:history="1">
      <w:r w:rsidRPr="007A45A5">
        <w:rPr>
          <w:rStyle w:val="Collegamentoipertestuale"/>
          <w:b/>
          <w:i/>
          <w:sz w:val="20"/>
          <w:szCs w:val="20"/>
        </w:rPr>
        <w:t>segreteria@pec.apsp-pinzolo.it</w:t>
      </w:r>
    </w:hyperlink>
    <w:r w:rsidRPr="007A45A5">
      <w:rPr>
        <w:b/>
        <w:i/>
        <w:sz w:val="20"/>
        <w:szCs w:val="20"/>
      </w:rPr>
      <w:t xml:space="preserve"> – sito internet: </w:t>
    </w:r>
    <w:hyperlink r:id="rId3" w:history="1">
      <w:r w:rsidRPr="007A45A5">
        <w:rPr>
          <w:rStyle w:val="Collegamentoipertestuale"/>
          <w:b/>
          <w:i/>
          <w:sz w:val="20"/>
          <w:szCs w:val="20"/>
        </w:rPr>
        <w:t>www.apsp-pinzolo.it</w:t>
      </w:r>
    </w:hyperlink>
    <w:r w:rsidRPr="007A45A5">
      <w:rPr>
        <w:b/>
        <w:i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51A" w:rsidRDefault="00D7351A" w:rsidP="000C15E0">
      <w:r>
        <w:separator/>
      </w:r>
    </w:p>
  </w:footnote>
  <w:footnote w:type="continuationSeparator" w:id="0">
    <w:p w:rsidR="00D7351A" w:rsidRDefault="00D7351A" w:rsidP="000C15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51A" w:rsidRPr="00AB7C2C" w:rsidRDefault="00D7351A" w:rsidP="007A45A5">
    <w:pPr>
      <w:jc w:val="center"/>
      <w:rPr>
        <w:b/>
      </w:rPr>
    </w:pPr>
    <w:r>
      <w:rPr>
        <w:b/>
        <w:i/>
        <w:noProof/>
        <w:lang w:eastAsia="it-IT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-440055</wp:posOffset>
          </wp:positionH>
          <wp:positionV relativeFrom="paragraph">
            <wp:posOffset>-454660</wp:posOffset>
          </wp:positionV>
          <wp:extent cx="1275080" cy="1600200"/>
          <wp:effectExtent l="19050" t="0" r="127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080" cy="1600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B7C2C">
      <w:rPr>
        <w:b/>
      </w:rPr>
      <w:t>Azienda Pubblica di Servizi alla Persona</w:t>
    </w:r>
  </w:p>
  <w:p w:rsidR="00D7351A" w:rsidRPr="00D7351A" w:rsidRDefault="00D7351A" w:rsidP="007A45A5">
    <w:pPr>
      <w:jc w:val="center"/>
      <w:rPr>
        <w:b/>
        <w:i/>
        <w:sz w:val="28"/>
        <w:szCs w:val="28"/>
      </w:rPr>
    </w:pPr>
    <w:r w:rsidRPr="00D7351A">
      <w:rPr>
        <w:b/>
        <w:i/>
        <w:sz w:val="28"/>
        <w:szCs w:val="28"/>
      </w:rPr>
      <w:t>CENTRO RESIDENZIALE</w:t>
    </w:r>
  </w:p>
  <w:p w:rsidR="00D7351A" w:rsidRPr="00D7351A" w:rsidRDefault="00D7351A" w:rsidP="007A45A5">
    <w:pPr>
      <w:jc w:val="center"/>
      <w:rPr>
        <w:b/>
        <w:i/>
        <w:sz w:val="28"/>
        <w:szCs w:val="28"/>
      </w:rPr>
    </w:pPr>
    <w:r w:rsidRPr="00D7351A">
      <w:rPr>
        <w:b/>
        <w:i/>
        <w:sz w:val="28"/>
        <w:szCs w:val="28"/>
      </w:rPr>
      <w:t>“ABELARDO COLLINI”</w:t>
    </w:r>
  </w:p>
  <w:p w:rsidR="00D7351A" w:rsidRPr="00F51947" w:rsidRDefault="00D7351A" w:rsidP="007A45A5">
    <w:pPr>
      <w:pStyle w:val="Intestazione"/>
      <w:jc w:val="center"/>
      <w:rPr>
        <w:b/>
        <w:i/>
      </w:rPr>
    </w:pPr>
    <w:r w:rsidRPr="00F51947">
      <w:rPr>
        <w:b/>
        <w:i/>
      </w:rPr>
      <w:t>38086 PINZOLO (Trento)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0186B"/>
    <w:multiLevelType w:val="hybridMultilevel"/>
    <w:tmpl w:val="D980B6B6"/>
    <w:lvl w:ilvl="0" w:tplc="C2F23B9E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A408A"/>
    <w:multiLevelType w:val="hybridMultilevel"/>
    <w:tmpl w:val="3F60AF9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287EFF"/>
    <w:multiLevelType w:val="hybridMultilevel"/>
    <w:tmpl w:val="9BC2E2B0"/>
    <w:lvl w:ilvl="0" w:tplc="4CCEE1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0E58F4"/>
    <w:multiLevelType w:val="hybridMultilevel"/>
    <w:tmpl w:val="473AF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76F8A"/>
    <w:multiLevelType w:val="hybridMultilevel"/>
    <w:tmpl w:val="473AF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0C15E0"/>
    <w:rsid w:val="000B36A2"/>
    <w:rsid w:val="000C15E0"/>
    <w:rsid w:val="00110D84"/>
    <w:rsid w:val="0011677E"/>
    <w:rsid w:val="001353BF"/>
    <w:rsid w:val="001576FA"/>
    <w:rsid w:val="00183EDB"/>
    <w:rsid w:val="00184D31"/>
    <w:rsid w:val="001A5057"/>
    <w:rsid w:val="001B1972"/>
    <w:rsid w:val="001E3E56"/>
    <w:rsid w:val="00200FA4"/>
    <w:rsid w:val="00372C22"/>
    <w:rsid w:val="003838EC"/>
    <w:rsid w:val="004050D4"/>
    <w:rsid w:val="00422D97"/>
    <w:rsid w:val="00447400"/>
    <w:rsid w:val="00450727"/>
    <w:rsid w:val="00463C12"/>
    <w:rsid w:val="004A1A0B"/>
    <w:rsid w:val="00541F6B"/>
    <w:rsid w:val="005D0C2A"/>
    <w:rsid w:val="00624405"/>
    <w:rsid w:val="006372FF"/>
    <w:rsid w:val="00675479"/>
    <w:rsid w:val="006A24CA"/>
    <w:rsid w:val="006A666A"/>
    <w:rsid w:val="006C327F"/>
    <w:rsid w:val="006C358F"/>
    <w:rsid w:val="0072368C"/>
    <w:rsid w:val="0079396D"/>
    <w:rsid w:val="007A45A5"/>
    <w:rsid w:val="00812114"/>
    <w:rsid w:val="00823252"/>
    <w:rsid w:val="00836D3A"/>
    <w:rsid w:val="00865272"/>
    <w:rsid w:val="008A7C9B"/>
    <w:rsid w:val="00966FD4"/>
    <w:rsid w:val="009D2FF4"/>
    <w:rsid w:val="00A03DE8"/>
    <w:rsid w:val="00A21C0B"/>
    <w:rsid w:val="00AA2C8A"/>
    <w:rsid w:val="00AC5FD2"/>
    <w:rsid w:val="00AD6F65"/>
    <w:rsid w:val="00AD7CA3"/>
    <w:rsid w:val="00AE374E"/>
    <w:rsid w:val="00B158E8"/>
    <w:rsid w:val="00B47E6B"/>
    <w:rsid w:val="00B64FD1"/>
    <w:rsid w:val="00CB3F79"/>
    <w:rsid w:val="00CF33B2"/>
    <w:rsid w:val="00D52D77"/>
    <w:rsid w:val="00D7351A"/>
    <w:rsid w:val="00E27806"/>
    <w:rsid w:val="00E5526E"/>
    <w:rsid w:val="00E644B0"/>
    <w:rsid w:val="00EB0BA8"/>
    <w:rsid w:val="00EB2567"/>
    <w:rsid w:val="00EE1D99"/>
    <w:rsid w:val="00F15BC3"/>
    <w:rsid w:val="00F70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353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C15E0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0C15E0"/>
  </w:style>
  <w:style w:type="paragraph" w:styleId="Pidipagina">
    <w:name w:val="footer"/>
    <w:basedOn w:val="Normale"/>
    <w:link w:val="PidipaginaCarattere"/>
    <w:uiPriority w:val="99"/>
    <w:unhideWhenUsed/>
    <w:rsid w:val="000C15E0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5E0"/>
  </w:style>
  <w:style w:type="character" w:styleId="Collegamentoipertestuale">
    <w:name w:val="Hyperlink"/>
    <w:basedOn w:val="Carpredefinitoparagrafo"/>
    <w:uiPriority w:val="99"/>
    <w:unhideWhenUsed/>
    <w:rsid w:val="00823252"/>
    <w:rPr>
      <w:color w:val="0563C1" w:themeColor="hyperlink"/>
      <w:u w:val="single"/>
    </w:rPr>
  </w:style>
  <w:style w:type="paragraph" w:customStyle="1" w:styleId="Standard">
    <w:name w:val="Standard"/>
    <w:rsid w:val="001353BF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paragraph" w:customStyle="1" w:styleId="Textbody">
    <w:name w:val="Text body"/>
    <w:basedOn w:val="Standard"/>
    <w:rsid w:val="001353BF"/>
    <w:pPr>
      <w:jc w:val="both"/>
    </w:pPr>
  </w:style>
  <w:style w:type="paragraph" w:customStyle="1" w:styleId="TableContents">
    <w:name w:val="Table Contents"/>
    <w:basedOn w:val="Standard"/>
    <w:rsid w:val="001353BF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3BF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53BF"/>
    <w:rPr>
      <w:rFonts w:ascii="Segoe UI" w:eastAsia="SimSun" w:hAnsi="Segoe UI" w:cs="Mangal"/>
      <w:kern w:val="3"/>
      <w:sz w:val="18"/>
      <w:szCs w:val="16"/>
      <w:lang w:eastAsia="zh-CN" w:bidi="hi-IN"/>
    </w:rPr>
  </w:style>
  <w:style w:type="table" w:styleId="Grigliatabella">
    <w:name w:val="Table Grid"/>
    <w:basedOn w:val="Tabellanormale"/>
    <w:uiPriority w:val="39"/>
    <w:rsid w:val="005D0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70405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psp-pinzolo.it" TargetMode="External"/><Relationship Id="rId2" Type="http://schemas.openxmlformats.org/officeDocument/2006/relationships/hyperlink" Target="mailto:segreteria@pec.apsp-pinzolo.it" TargetMode="External"/><Relationship Id="rId1" Type="http://schemas.openxmlformats.org/officeDocument/2006/relationships/hyperlink" Target="mailto:segreteria@apsp-pinzolo.19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8A6A9-0128-4281-88E3-7DD36F6B1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Marchetti</dc:creator>
  <cp:lastModifiedBy>Elena Pellegrini</cp:lastModifiedBy>
  <cp:revision>5</cp:revision>
  <cp:lastPrinted>2016-03-01T16:31:00Z</cp:lastPrinted>
  <dcterms:created xsi:type="dcterms:W3CDTF">2018-08-22T09:20:00Z</dcterms:created>
  <dcterms:modified xsi:type="dcterms:W3CDTF">2018-08-22T09:43:00Z</dcterms:modified>
</cp:coreProperties>
</file>